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4434EA" w:rsidRPr="00075C61" w:rsidRDefault="004434EA" w:rsidP="00AD56FC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</w:p>
    <w:p w:rsidR="004434EA" w:rsidRDefault="004434EA" w:rsidP="00AD56F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</w:t>
      </w:r>
    </w:p>
    <w:p w:rsidR="003F34A5" w:rsidRDefault="004434EA" w:rsidP="00AD56F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D6552A" w:rsidRPr="00075C61" w:rsidRDefault="00D6552A" w:rsidP="00AD56F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Default="00D6552A" w:rsidP="00AD56F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3F34A5">
        <w:rPr>
          <w:rFonts w:eastAsia="Times New Roman"/>
          <w:b/>
          <w:bCs/>
          <w:sz w:val="28"/>
          <w:szCs w:val="28"/>
        </w:rPr>
        <w:t>программы</w:t>
      </w:r>
      <w:r w:rsidR="00776F13">
        <w:rPr>
          <w:rFonts w:eastAsia="Times New Roman"/>
          <w:b/>
          <w:bCs/>
          <w:sz w:val="28"/>
          <w:szCs w:val="28"/>
        </w:rPr>
        <w:t xml:space="preserve">  </w:t>
      </w:r>
      <w:r w:rsidRPr="00D6552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D6552A">
        <w:rPr>
          <w:rFonts w:eastAsia="Times New Roman"/>
          <w:b/>
          <w:bCs/>
          <w:sz w:val="28"/>
          <w:szCs w:val="28"/>
        </w:rPr>
        <w:t>о</w:t>
      </w:r>
      <w:r w:rsidR="00341439" w:rsidRPr="00D6552A">
        <w:rPr>
          <w:rFonts w:eastAsia="Times New Roman"/>
          <w:b/>
          <w:bCs/>
          <w:sz w:val="28"/>
          <w:szCs w:val="28"/>
        </w:rPr>
        <w:t>бщеинтеллектуально</w:t>
      </w:r>
      <w:r w:rsidRPr="00D6552A">
        <w:rPr>
          <w:rFonts w:eastAsia="Times New Roman"/>
          <w:b/>
          <w:bCs/>
          <w:sz w:val="28"/>
          <w:szCs w:val="28"/>
        </w:rPr>
        <w:t>го</w:t>
      </w:r>
      <w:proofErr w:type="spellEnd"/>
      <w:r w:rsidR="00776F13">
        <w:rPr>
          <w:rFonts w:eastAsia="Times New Roman"/>
          <w:b/>
          <w:bCs/>
          <w:sz w:val="28"/>
          <w:szCs w:val="28"/>
        </w:rPr>
        <w:t xml:space="preserve"> </w:t>
      </w:r>
      <w:r w:rsidR="00341439" w:rsidRPr="00D6552A">
        <w:rPr>
          <w:rFonts w:eastAsia="Times New Roman"/>
          <w:b/>
          <w:bCs/>
          <w:sz w:val="28"/>
          <w:szCs w:val="28"/>
        </w:rPr>
        <w:t xml:space="preserve"> </w:t>
      </w:r>
      <w:r w:rsidRPr="003F34A5">
        <w:rPr>
          <w:rFonts w:eastAsia="Times New Roman"/>
          <w:b/>
          <w:bCs/>
          <w:sz w:val="28"/>
          <w:szCs w:val="28"/>
        </w:rPr>
        <w:t>направления</w:t>
      </w:r>
    </w:p>
    <w:p w:rsidR="00075C61" w:rsidRPr="00D6552A" w:rsidRDefault="000A0A96" w:rsidP="00AD56F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D6552A">
        <w:rPr>
          <w:rFonts w:eastAsia="Times New Roman"/>
          <w:b/>
          <w:bCs/>
          <w:sz w:val="28"/>
          <w:szCs w:val="28"/>
        </w:rPr>
        <w:t>«Логика»</w:t>
      </w:r>
    </w:p>
    <w:p w:rsidR="00F15307" w:rsidRPr="00D6552A" w:rsidRDefault="000A0A96" w:rsidP="00AD56FC">
      <w:pPr>
        <w:ind w:right="-259"/>
        <w:jc w:val="center"/>
        <w:rPr>
          <w:sz w:val="28"/>
          <w:szCs w:val="28"/>
        </w:rPr>
      </w:pPr>
      <w:r w:rsidRPr="00D6552A">
        <w:rPr>
          <w:rFonts w:eastAsia="Times New Roman"/>
          <w:b/>
          <w:bCs/>
          <w:sz w:val="28"/>
          <w:szCs w:val="28"/>
        </w:rPr>
        <w:t>1 – 4 класс</w:t>
      </w:r>
    </w:p>
    <w:p w:rsidR="00F15307" w:rsidRPr="00D6552A" w:rsidRDefault="00776F13" w:rsidP="00776F13">
      <w:pPr>
        <w:tabs>
          <w:tab w:val="left" w:pos="180"/>
          <w:tab w:val="left" w:pos="180"/>
          <w:tab w:val="left" w:pos="160"/>
          <w:tab w:val="left" w:pos="180"/>
          <w:tab w:val="left" w:pos="180"/>
          <w:tab w:val="left" w:pos="180"/>
        </w:tabs>
        <w:ind w:right="-55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0A0A96" w:rsidRPr="00D6552A">
        <w:rPr>
          <w:rFonts w:eastAsia="Times New Roman"/>
          <w:sz w:val="28"/>
          <w:szCs w:val="28"/>
        </w:rPr>
        <w:t>Рабочая</w:t>
      </w:r>
      <w:r w:rsidR="00D655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="000A0A96" w:rsidRPr="00D6552A">
        <w:rPr>
          <w:rFonts w:eastAsia="Times New Roman"/>
          <w:sz w:val="28"/>
          <w:szCs w:val="28"/>
        </w:rPr>
        <w:t>программа</w:t>
      </w:r>
      <w:r w:rsidR="000A0A96" w:rsidRPr="00D6552A">
        <w:rPr>
          <w:rFonts w:eastAsia="Times New Roman"/>
          <w:sz w:val="28"/>
          <w:szCs w:val="28"/>
        </w:rPr>
        <w:tab/>
        <w:t>курса</w:t>
      </w:r>
      <w:r w:rsidR="00D6552A">
        <w:rPr>
          <w:rFonts w:eastAsia="Times New Roman"/>
          <w:sz w:val="28"/>
          <w:szCs w:val="28"/>
        </w:rPr>
        <w:t xml:space="preserve">  </w:t>
      </w:r>
      <w:r w:rsidR="000A0A96" w:rsidRPr="00D6552A">
        <w:rPr>
          <w:rFonts w:eastAsia="Times New Roman"/>
          <w:sz w:val="28"/>
          <w:szCs w:val="28"/>
        </w:rPr>
        <w:t>внеурочной</w:t>
      </w:r>
      <w:r w:rsidR="000A0A96" w:rsidRPr="00D6552A">
        <w:rPr>
          <w:rFonts w:eastAsia="Times New Roman"/>
          <w:sz w:val="28"/>
          <w:szCs w:val="28"/>
        </w:rPr>
        <w:tab/>
      </w:r>
      <w:r w:rsidR="00D6552A">
        <w:rPr>
          <w:rFonts w:eastAsia="Times New Roman"/>
          <w:sz w:val="28"/>
          <w:szCs w:val="28"/>
        </w:rPr>
        <w:t xml:space="preserve"> деятельности</w:t>
      </w:r>
      <w:r w:rsidR="00D6552A">
        <w:rPr>
          <w:rFonts w:eastAsia="Times New Roman"/>
          <w:sz w:val="28"/>
          <w:szCs w:val="28"/>
        </w:rPr>
        <w:tab/>
        <w:t>по</w:t>
      </w:r>
      <w:r w:rsidR="000A0A96" w:rsidRPr="00D6552A">
        <w:rPr>
          <w:sz w:val="28"/>
          <w:szCs w:val="28"/>
        </w:rPr>
        <w:tab/>
      </w:r>
      <w:proofErr w:type="spellStart"/>
      <w:r w:rsidR="00D6552A">
        <w:rPr>
          <w:rFonts w:eastAsia="Times New Roman"/>
          <w:sz w:val="28"/>
          <w:szCs w:val="28"/>
        </w:rPr>
        <w:t>общеинтеллектуальному</w:t>
      </w:r>
      <w:proofErr w:type="spellEnd"/>
      <w:r w:rsidR="00AD56FC">
        <w:rPr>
          <w:rFonts w:eastAsia="Times New Roman"/>
          <w:sz w:val="28"/>
          <w:szCs w:val="28"/>
        </w:rPr>
        <w:t xml:space="preserve">  </w:t>
      </w:r>
      <w:r w:rsidR="00D6552A">
        <w:rPr>
          <w:rFonts w:eastAsia="Times New Roman"/>
          <w:sz w:val="28"/>
          <w:szCs w:val="28"/>
        </w:rPr>
        <w:t xml:space="preserve"> </w:t>
      </w:r>
      <w:r w:rsidR="000A0A96" w:rsidRPr="00D6552A">
        <w:rPr>
          <w:rFonts w:eastAsia="Times New Roman"/>
          <w:sz w:val="28"/>
          <w:szCs w:val="28"/>
        </w:rPr>
        <w:t>направлению</w:t>
      </w:r>
      <w:r w:rsidR="00AD56FC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0A0A96" w:rsidRPr="00D6552A">
        <w:rPr>
          <w:rFonts w:eastAsia="Times New Roman"/>
          <w:sz w:val="28"/>
          <w:szCs w:val="28"/>
        </w:rPr>
        <w:t xml:space="preserve"> «Логика» разработана на основе</w:t>
      </w:r>
    </w:p>
    <w:p w:rsidR="00F15307" w:rsidRPr="00D6552A" w:rsidRDefault="00F15307" w:rsidP="00776F13">
      <w:pPr>
        <w:spacing w:line="12" w:lineRule="exact"/>
        <w:jc w:val="both"/>
        <w:rPr>
          <w:sz w:val="28"/>
          <w:szCs w:val="28"/>
        </w:rPr>
      </w:pPr>
    </w:p>
    <w:p w:rsidR="00F15307" w:rsidRPr="00D6552A" w:rsidRDefault="000A0A96" w:rsidP="00776F13">
      <w:pPr>
        <w:numPr>
          <w:ilvl w:val="0"/>
          <w:numId w:val="2"/>
        </w:numPr>
        <w:tabs>
          <w:tab w:val="left" w:pos="55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Федерального государственного образовательного стандарт</w:t>
      </w:r>
      <w:r w:rsidR="00776F13">
        <w:rPr>
          <w:rFonts w:eastAsia="Times New Roman"/>
          <w:sz w:val="28"/>
          <w:szCs w:val="28"/>
        </w:rPr>
        <w:t>а начального общего образования;</w:t>
      </w:r>
    </w:p>
    <w:p w:rsidR="00F15307" w:rsidRPr="00D6552A" w:rsidRDefault="00F15307" w:rsidP="00776F13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F15307" w:rsidRPr="00D6552A" w:rsidRDefault="000A0A96" w:rsidP="00776F13">
      <w:pPr>
        <w:numPr>
          <w:ilvl w:val="0"/>
          <w:numId w:val="2"/>
        </w:numPr>
        <w:tabs>
          <w:tab w:val="left" w:pos="399"/>
        </w:tabs>
        <w:spacing w:line="236" w:lineRule="auto"/>
        <w:ind w:left="260" w:right="1520" w:firstLine="2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 xml:space="preserve">Основной образовательной программы начального общего образования Муниципального </w:t>
      </w:r>
      <w:r w:rsidR="00D6552A">
        <w:rPr>
          <w:rFonts w:eastAsia="Times New Roman"/>
          <w:sz w:val="28"/>
          <w:szCs w:val="28"/>
        </w:rPr>
        <w:t>б</w:t>
      </w:r>
      <w:r w:rsidRPr="00D6552A">
        <w:rPr>
          <w:rFonts w:eastAsia="Times New Roman"/>
          <w:sz w:val="28"/>
          <w:szCs w:val="28"/>
        </w:rPr>
        <w:t>юджетного</w:t>
      </w:r>
      <w:r w:rsidR="00D6552A">
        <w:rPr>
          <w:rFonts w:eastAsia="Times New Roman"/>
          <w:sz w:val="28"/>
          <w:szCs w:val="28"/>
        </w:rPr>
        <w:t xml:space="preserve">  об</w:t>
      </w:r>
      <w:r w:rsidRPr="00D6552A">
        <w:rPr>
          <w:rFonts w:eastAsia="Times New Roman"/>
          <w:sz w:val="28"/>
          <w:szCs w:val="28"/>
        </w:rPr>
        <w:t>щеобразовательного учреждения «Сред</w:t>
      </w:r>
      <w:r w:rsidR="00181184" w:rsidRPr="00D6552A">
        <w:rPr>
          <w:rFonts w:eastAsia="Times New Roman"/>
          <w:sz w:val="28"/>
          <w:szCs w:val="28"/>
        </w:rPr>
        <w:t>ня</w:t>
      </w:r>
      <w:r w:rsidR="00776F13">
        <w:rPr>
          <w:rFonts w:eastAsia="Times New Roman"/>
          <w:sz w:val="28"/>
          <w:szCs w:val="28"/>
        </w:rPr>
        <w:t>я общеобразовательная школа № 11</w:t>
      </w:r>
      <w:r w:rsidRPr="00D6552A">
        <w:rPr>
          <w:rFonts w:eastAsia="Times New Roman"/>
          <w:sz w:val="28"/>
          <w:szCs w:val="28"/>
        </w:rPr>
        <w:t xml:space="preserve"> города Белово»</w:t>
      </w:r>
    </w:p>
    <w:p w:rsidR="00F15307" w:rsidRPr="00D6552A" w:rsidRDefault="00F15307" w:rsidP="00776F13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F15307" w:rsidRPr="00D6552A" w:rsidRDefault="000A0A96" w:rsidP="00776F13">
      <w:pPr>
        <w:spacing w:line="236" w:lineRule="auto"/>
        <w:ind w:left="260" w:right="420" w:firstLine="900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Цель программы - развитие и совершенствование познавательных процессов (внимания, восприятия, воображения, различных видов памяти, мышления) и формирование ключевых компетенций обучающихся.</w:t>
      </w:r>
    </w:p>
    <w:p w:rsidR="00F15307" w:rsidRPr="00D6552A" w:rsidRDefault="00F15307" w:rsidP="00776F1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F15307" w:rsidRPr="00D6552A" w:rsidRDefault="000A0A96" w:rsidP="00776F13">
      <w:pPr>
        <w:ind w:left="1100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Задачи программы:</w:t>
      </w:r>
    </w:p>
    <w:p w:rsidR="00F15307" w:rsidRPr="00D6552A" w:rsidRDefault="00F15307" w:rsidP="00776F13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F15307" w:rsidRPr="00D6552A" w:rsidRDefault="000A0A96" w:rsidP="00776F13">
      <w:pPr>
        <w:numPr>
          <w:ilvl w:val="1"/>
          <w:numId w:val="2"/>
        </w:numPr>
        <w:tabs>
          <w:tab w:val="left" w:pos="980"/>
        </w:tabs>
        <w:spacing w:line="234" w:lineRule="auto"/>
        <w:ind w:left="980" w:right="120" w:hanging="358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Создавать условия для развития у детей познавательных интересов, формирование стремления ребенка к размышлению и поиску.</w:t>
      </w:r>
    </w:p>
    <w:p w:rsidR="00F15307" w:rsidRPr="00D6552A" w:rsidRDefault="00F15307" w:rsidP="00776F13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F15307" w:rsidRPr="00D6552A" w:rsidRDefault="000A0A96" w:rsidP="00776F13">
      <w:pPr>
        <w:numPr>
          <w:ilvl w:val="1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Обеспечивать становление у детей развитых форм сознания и самосознания.</w:t>
      </w:r>
    </w:p>
    <w:p w:rsidR="00F15307" w:rsidRPr="00D6552A" w:rsidRDefault="000A0A96" w:rsidP="00776F13">
      <w:pPr>
        <w:numPr>
          <w:ilvl w:val="1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Обучать приемам поисковой и творческой деятельности.</w:t>
      </w:r>
    </w:p>
    <w:p w:rsidR="00F15307" w:rsidRPr="00D6552A" w:rsidRDefault="00F15307" w:rsidP="00776F13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F15307" w:rsidRPr="00D6552A" w:rsidRDefault="000A0A96" w:rsidP="00776F13">
      <w:pPr>
        <w:numPr>
          <w:ilvl w:val="1"/>
          <w:numId w:val="2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Развивать комплекс свойств личности, которые входят в понятие «творческие способности».</w:t>
      </w:r>
    </w:p>
    <w:p w:rsidR="00F15307" w:rsidRPr="00D6552A" w:rsidRDefault="00F15307" w:rsidP="00776F13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F15307" w:rsidRPr="00D6552A" w:rsidRDefault="000A0A96" w:rsidP="00776F13">
      <w:pPr>
        <w:numPr>
          <w:ilvl w:val="1"/>
          <w:numId w:val="2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Формировать представление о математике как форме описания и методе познания окружающего мира.</w:t>
      </w:r>
    </w:p>
    <w:p w:rsidR="00D6552A" w:rsidRPr="00D6552A" w:rsidRDefault="00D6552A" w:rsidP="00776F13">
      <w:pPr>
        <w:spacing w:line="237" w:lineRule="auto"/>
        <w:ind w:left="260" w:firstLine="300"/>
        <w:jc w:val="both"/>
        <w:rPr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Мышление — это творческий, познавательный процесс, обобщенно и опосредованно отражающий отношения предметов и явлений, законы объективного мира. Хорошее логическое мышление развивает способность рассуждать. В учении и в жизни устойчивый успех только у того, кто делает точные выводы, действует разумно, мыслит последовательно, рассуждает непротиворечиво.</w:t>
      </w:r>
    </w:p>
    <w:p w:rsidR="00D6552A" w:rsidRPr="00D6552A" w:rsidRDefault="00D6552A" w:rsidP="00776F13">
      <w:pPr>
        <w:spacing w:line="18" w:lineRule="exact"/>
        <w:jc w:val="both"/>
        <w:rPr>
          <w:sz w:val="28"/>
          <w:szCs w:val="28"/>
        </w:rPr>
      </w:pPr>
    </w:p>
    <w:p w:rsidR="00592604" w:rsidRDefault="00D6552A" w:rsidP="00776F13">
      <w:pPr>
        <w:spacing w:line="237" w:lineRule="auto"/>
        <w:ind w:left="260" w:firstLine="240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Основными логическими приемами формирования понятий являются анализ, синтез, сравнение, абстрагирование, обобщение, конкретизация, классификация. Способность мыслить последовательно, по законам логики, умение сочетать мысли</w:t>
      </w:r>
      <w:r w:rsidR="00592604">
        <w:rPr>
          <w:rFonts w:eastAsia="Times New Roman"/>
          <w:sz w:val="28"/>
          <w:szCs w:val="28"/>
        </w:rPr>
        <w:t xml:space="preserve"> по о</w:t>
      </w:r>
      <w:r w:rsidRPr="00D6552A">
        <w:rPr>
          <w:rFonts w:eastAsia="Times New Roman"/>
          <w:sz w:val="28"/>
          <w:szCs w:val="28"/>
        </w:rPr>
        <w:t>пределенным правилам, складываются благодаря обучению в школе. Но не сами собой, а в ответ на усилия ребенка. Эти качества необходимы всегда, когда нужно что-то оценить или обсудить, что-то с чем-то сопоставить и кого-то с кем-то рассудить.</w:t>
      </w:r>
    </w:p>
    <w:p w:rsidR="00D6552A" w:rsidRPr="00776F13" w:rsidRDefault="00592604" w:rsidP="00776F13">
      <w:pPr>
        <w:pStyle w:val="a7"/>
        <w:rPr>
          <w:rFonts w:eastAsia="Times New Roman"/>
          <w:sz w:val="28"/>
          <w:szCs w:val="28"/>
        </w:rPr>
        <w:sectPr w:rsidR="00D6552A" w:rsidRPr="00776F13" w:rsidSect="00776F13">
          <w:pgSz w:w="11900" w:h="16838"/>
          <w:pgMar w:top="1127" w:right="846" w:bottom="1440" w:left="1276" w:header="0" w:footer="0" w:gutter="0"/>
          <w:cols w:space="720" w:equalWidth="0">
            <w:col w:w="9784"/>
          </w:cols>
        </w:sectPr>
      </w:pPr>
      <w:r w:rsidRPr="00776F13">
        <w:rPr>
          <w:rFonts w:eastAsia="Times New Roman"/>
          <w:sz w:val="28"/>
          <w:szCs w:val="28"/>
        </w:rPr>
        <w:t>Со</w:t>
      </w:r>
      <w:r w:rsidR="00D6552A" w:rsidRPr="00776F13">
        <w:rPr>
          <w:rFonts w:eastAsia="Times New Roman"/>
          <w:sz w:val="28"/>
          <w:szCs w:val="28"/>
        </w:rPr>
        <w:t>гласно учебному плану образовательного учреждения всего на изучение курса внеурочной деятельности «Логика»» в 1</w:t>
      </w:r>
      <w:r w:rsidR="00776F13" w:rsidRPr="00776F13">
        <w:rPr>
          <w:rFonts w:eastAsia="Times New Roman"/>
          <w:sz w:val="28"/>
          <w:szCs w:val="28"/>
        </w:rPr>
        <w:t>-4 классах</w:t>
      </w:r>
      <w:r w:rsidR="00D6552A" w:rsidRPr="00776F13">
        <w:rPr>
          <w:rFonts w:eastAsia="Times New Roman"/>
          <w:sz w:val="28"/>
          <w:szCs w:val="28"/>
        </w:rPr>
        <w:t xml:space="preserve"> начальной школы отводится </w:t>
      </w:r>
      <w:r w:rsidR="00D6552A" w:rsidRPr="00776F13">
        <w:rPr>
          <w:sz w:val="28"/>
          <w:szCs w:val="28"/>
        </w:rPr>
        <w:t>3</w:t>
      </w:r>
      <w:r w:rsidR="00776F13" w:rsidRPr="00776F13">
        <w:rPr>
          <w:sz w:val="28"/>
          <w:szCs w:val="28"/>
        </w:rPr>
        <w:t>4</w:t>
      </w:r>
      <w:r w:rsidR="00D6552A" w:rsidRPr="00776F13">
        <w:rPr>
          <w:sz w:val="28"/>
          <w:szCs w:val="28"/>
        </w:rPr>
        <w:t>час</w:t>
      </w:r>
      <w:r w:rsidRPr="00776F13">
        <w:rPr>
          <w:sz w:val="28"/>
          <w:szCs w:val="28"/>
        </w:rPr>
        <w:t>а</w:t>
      </w:r>
      <w:r w:rsidR="00776F13">
        <w:rPr>
          <w:sz w:val="28"/>
          <w:szCs w:val="28"/>
        </w:rPr>
        <w:t xml:space="preserve"> </w:t>
      </w:r>
      <w:r w:rsidR="00776F13" w:rsidRPr="00776F13">
        <w:rPr>
          <w:sz w:val="28"/>
          <w:szCs w:val="28"/>
        </w:rPr>
        <w:t>(1</w:t>
      </w:r>
      <w:r w:rsidR="00D6552A" w:rsidRPr="00776F13">
        <w:rPr>
          <w:sz w:val="28"/>
          <w:szCs w:val="28"/>
        </w:rPr>
        <w:t>час</w:t>
      </w:r>
      <w:r w:rsidR="00776F13">
        <w:rPr>
          <w:sz w:val="28"/>
          <w:szCs w:val="28"/>
        </w:rPr>
        <w:t xml:space="preserve"> </w:t>
      </w:r>
      <w:r w:rsidR="00776F13" w:rsidRPr="00776F13">
        <w:rPr>
          <w:sz w:val="28"/>
          <w:szCs w:val="28"/>
        </w:rPr>
        <w:t>в</w:t>
      </w:r>
      <w:r w:rsidR="00776F13">
        <w:rPr>
          <w:sz w:val="28"/>
          <w:szCs w:val="28"/>
        </w:rPr>
        <w:t xml:space="preserve"> </w:t>
      </w:r>
      <w:r w:rsidRPr="00776F13">
        <w:rPr>
          <w:sz w:val="28"/>
          <w:szCs w:val="28"/>
        </w:rPr>
        <w:t>неделю)</w:t>
      </w:r>
      <w:r w:rsidR="00776F13" w:rsidRPr="00776F13">
        <w:rPr>
          <w:sz w:val="28"/>
          <w:szCs w:val="28"/>
        </w:rPr>
        <w:t>.</w:t>
      </w:r>
    </w:p>
    <w:p w:rsidR="00F15307" w:rsidRPr="00A35E76" w:rsidRDefault="00F15307" w:rsidP="004434EA">
      <w:pPr>
        <w:ind w:right="-259"/>
        <w:rPr>
          <w:color w:val="FF0000"/>
          <w:sz w:val="20"/>
          <w:szCs w:val="20"/>
        </w:rPr>
      </w:pPr>
    </w:p>
    <w:sectPr w:rsidR="00F15307" w:rsidRPr="00A35E76" w:rsidSect="004434EA">
      <w:pgSz w:w="11900" w:h="16838"/>
      <w:pgMar w:top="1135" w:right="846" w:bottom="7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4434EA"/>
    <w:rsid w:val="005236B8"/>
    <w:rsid w:val="00592604"/>
    <w:rsid w:val="00654DF1"/>
    <w:rsid w:val="006E4F5B"/>
    <w:rsid w:val="00776F13"/>
    <w:rsid w:val="007C3ECB"/>
    <w:rsid w:val="007E4A50"/>
    <w:rsid w:val="00917B57"/>
    <w:rsid w:val="009304FD"/>
    <w:rsid w:val="00A2744A"/>
    <w:rsid w:val="00A35E76"/>
    <w:rsid w:val="00AC1989"/>
    <w:rsid w:val="00AD56FC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776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77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FB84-FC1B-4940-9274-BB681C4C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4</cp:revision>
  <dcterms:created xsi:type="dcterms:W3CDTF">2020-01-06T01:48:00Z</dcterms:created>
  <dcterms:modified xsi:type="dcterms:W3CDTF">2020-01-06T02:29:00Z</dcterms:modified>
</cp:coreProperties>
</file>